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B4C" w:rsidRDefault="00996E0E" w:rsidP="00996E0E">
      <w:r>
        <w:rPr>
          <w:b/>
          <w:sz w:val="28"/>
          <w:szCs w:val="28"/>
        </w:rPr>
        <w:t>30</w:t>
      </w:r>
      <w:r w:rsidR="001C4914" w:rsidRPr="001C4914">
        <w:rPr>
          <w:b/>
          <w:sz w:val="28"/>
          <w:szCs w:val="28"/>
        </w:rPr>
        <w:t>.04.2020</w:t>
      </w:r>
      <w:r w:rsidR="00044B4C">
        <w:rPr>
          <w:sz w:val="28"/>
          <w:szCs w:val="28"/>
        </w:rPr>
        <w:t xml:space="preserve">     Тема   </w:t>
      </w:r>
      <w:r w:rsidRPr="00996E0E">
        <w:rPr>
          <w:sz w:val="28"/>
          <w:szCs w:val="28"/>
        </w:rPr>
        <w:t xml:space="preserve">Народные игры – основа игровой культуры. </w:t>
      </w:r>
    </w:p>
    <w:p w:rsidR="00996E0E" w:rsidRPr="00996E0E" w:rsidRDefault="00996E0E" w:rsidP="00996E0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96E0E">
        <w:rPr>
          <w:rFonts w:ascii="Times New Roman" w:eastAsia="Times New Roman" w:hAnsi="Times New Roman" w:cs="Times New Roman"/>
          <w:sz w:val="28"/>
          <w:szCs w:val="28"/>
        </w:rPr>
        <w:t>Русская народная игра «Стадо»</w:t>
      </w:r>
    </w:p>
    <w:p w:rsidR="00996E0E" w:rsidRPr="00996E0E" w:rsidRDefault="00996E0E" w:rsidP="00996E0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996E0E">
        <w:rPr>
          <w:rFonts w:ascii="Times New Roman" w:eastAsia="Times New Roman" w:hAnsi="Times New Roman" w:cs="Times New Roman"/>
          <w:sz w:val="28"/>
          <w:szCs w:val="28"/>
        </w:rPr>
        <w:t>Играющие выбирают пастуха и волка, а все остальные – овцы. Дом волка в лесу, а у овец два дома на противоположных концах площадки. Овцы громко зовут пастуха:          Пастушок! Пастушок!</w:t>
      </w:r>
    </w:p>
    <w:p w:rsidR="00996E0E" w:rsidRPr="00996E0E" w:rsidRDefault="00996E0E" w:rsidP="00996E0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996E0E">
        <w:rPr>
          <w:rFonts w:ascii="Times New Roman" w:eastAsia="Times New Roman" w:hAnsi="Times New Roman" w:cs="Times New Roman"/>
          <w:sz w:val="28"/>
          <w:szCs w:val="28"/>
        </w:rPr>
        <w:t xml:space="preserve">Заиграй </w:t>
      </w:r>
      <w:proofErr w:type="gramStart"/>
      <w:r w:rsidRPr="00996E0E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 w:rsidRPr="00996E0E">
        <w:rPr>
          <w:rFonts w:ascii="Times New Roman" w:eastAsia="Times New Roman" w:hAnsi="Times New Roman" w:cs="Times New Roman"/>
          <w:sz w:val="28"/>
          <w:szCs w:val="28"/>
        </w:rPr>
        <w:t xml:space="preserve"> рожок!</w:t>
      </w:r>
    </w:p>
    <w:p w:rsidR="00996E0E" w:rsidRPr="00996E0E" w:rsidRDefault="00996E0E" w:rsidP="00996E0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996E0E">
        <w:rPr>
          <w:rFonts w:ascii="Times New Roman" w:eastAsia="Times New Roman" w:hAnsi="Times New Roman" w:cs="Times New Roman"/>
          <w:sz w:val="28"/>
          <w:szCs w:val="28"/>
        </w:rPr>
        <w:t>Гони стадо в поле,</w:t>
      </w:r>
    </w:p>
    <w:p w:rsidR="00996E0E" w:rsidRPr="00996E0E" w:rsidRDefault="00996E0E" w:rsidP="00996E0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996E0E">
        <w:rPr>
          <w:rFonts w:ascii="Times New Roman" w:eastAsia="Times New Roman" w:hAnsi="Times New Roman" w:cs="Times New Roman"/>
          <w:sz w:val="28"/>
          <w:szCs w:val="28"/>
        </w:rPr>
        <w:t>Погулять на воле!</w:t>
      </w:r>
    </w:p>
    <w:p w:rsidR="00996E0E" w:rsidRPr="00996E0E" w:rsidRDefault="00996E0E" w:rsidP="00996E0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996E0E">
        <w:rPr>
          <w:rFonts w:ascii="Times New Roman" w:eastAsia="Times New Roman" w:hAnsi="Times New Roman" w:cs="Times New Roman"/>
          <w:sz w:val="28"/>
          <w:szCs w:val="28"/>
        </w:rPr>
        <w:t xml:space="preserve">Пастух выгоняет овец на луг, они ходят, бегают, прыгают. По сигналу пастуха: «Волк!» - все овцы бегут в дом на противоположную сторону </w:t>
      </w:r>
      <w:proofErr w:type="spellStart"/>
      <w:r w:rsidRPr="00996E0E">
        <w:rPr>
          <w:rFonts w:ascii="Times New Roman" w:eastAsia="Times New Roman" w:hAnsi="Times New Roman" w:cs="Times New Roman"/>
          <w:sz w:val="28"/>
          <w:szCs w:val="28"/>
        </w:rPr>
        <w:t>площадки</w:t>
      </w:r>
      <w:proofErr w:type="gramStart"/>
      <w:r w:rsidRPr="00996E0E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996E0E">
        <w:rPr>
          <w:rFonts w:ascii="Times New Roman" w:eastAsia="Times New Roman" w:hAnsi="Times New Roman" w:cs="Times New Roman"/>
          <w:sz w:val="28"/>
          <w:szCs w:val="28"/>
        </w:rPr>
        <w:t>астух</w:t>
      </w:r>
      <w:proofErr w:type="spellEnd"/>
      <w:r w:rsidRPr="00996E0E">
        <w:rPr>
          <w:rFonts w:ascii="Times New Roman" w:eastAsia="Times New Roman" w:hAnsi="Times New Roman" w:cs="Times New Roman"/>
          <w:sz w:val="28"/>
          <w:szCs w:val="28"/>
        </w:rPr>
        <w:t xml:space="preserve"> встает на пути волка, защищает овец. Все, кого поймал волк, выходят из игры.</w:t>
      </w:r>
    </w:p>
    <w:p w:rsidR="00044B4C" w:rsidRDefault="00996E0E" w:rsidP="00996E0E">
      <w:r w:rsidRPr="00996E0E">
        <w:rPr>
          <w:rFonts w:ascii="Times New Roman" w:eastAsia="Times New Roman" w:hAnsi="Times New Roman" w:cs="Times New Roman"/>
          <w:sz w:val="28"/>
          <w:szCs w:val="28"/>
        </w:rPr>
        <w:t>Правила игры: Во время перебежки овцам нельзя возвращаться в тот дом, из которого они вышли. Пастух только заслоняет овец от волка, но не задерживает его руками</w:t>
      </w:r>
      <w:bookmarkStart w:id="0" w:name="_GoBack"/>
      <w:bookmarkEnd w:id="0"/>
    </w:p>
    <w:sectPr w:rsidR="00044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A74"/>
    <w:rsid w:val="00044B4C"/>
    <w:rsid w:val="001C4914"/>
    <w:rsid w:val="002A695A"/>
    <w:rsid w:val="002E7474"/>
    <w:rsid w:val="005A7A74"/>
    <w:rsid w:val="006F01D6"/>
    <w:rsid w:val="0099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C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C4914"/>
  </w:style>
  <w:style w:type="character" w:customStyle="1" w:styleId="c1">
    <w:name w:val="c1"/>
    <w:basedOn w:val="a0"/>
    <w:rsid w:val="001C4914"/>
  </w:style>
  <w:style w:type="paragraph" w:styleId="a3">
    <w:name w:val="Balloon Text"/>
    <w:basedOn w:val="a"/>
    <w:link w:val="a4"/>
    <w:uiPriority w:val="99"/>
    <w:semiHidden/>
    <w:unhideWhenUsed/>
    <w:rsid w:val="00044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B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C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C4914"/>
  </w:style>
  <w:style w:type="character" w:customStyle="1" w:styleId="c1">
    <w:name w:val="c1"/>
    <w:basedOn w:val="a0"/>
    <w:rsid w:val="001C4914"/>
  </w:style>
  <w:style w:type="paragraph" w:styleId="a3">
    <w:name w:val="Balloon Text"/>
    <w:basedOn w:val="a"/>
    <w:link w:val="a4"/>
    <w:uiPriority w:val="99"/>
    <w:semiHidden/>
    <w:unhideWhenUsed/>
    <w:rsid w:val="00044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B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2020-04-23T06:46:00Z</dcterms:created>
  <dcterms:modified xsi:type="dcterms:W3CDTF">2020-04-23T06:46:00Z</dcterms:modified>
</cp:coreProperties>
</file>